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D7" w:rsidRPr="00FC2A1C" w:rsidRDefault="00CC67D7" w:rsidP="00CC67D7">
      <w:pPr>
        <w:pStyle w:val="a3"/>
        <w:wordWrap w:val="0"/>
        <w:snapToGrid w:val="0"/>
        <w:jc w:val="right"/>
        <w:rPr>
          <w:szCs w:val="21"/>
        </w:rPr>
      </w:pPr>
      <w:bookmarkStart w:id="0" w:name="_GoBack"/>
      <w:bookmarkEnd w:id="0"/>
      <w:r>
        <w:rPr>
          <w:rFonts w:hint="eastAsia"/>
          <w:szCs w:val="21"/>
        </w:rPr>
        <w:t>（</w:t>
      </w:r>
      <w:r w:rsidRPr="00FC2A1C">
        <w:rPr>
          <w:rFonts w:hint="eastAsia"/>
          <w:szCs w:val="21"/>
        </w:rPr>
        <w:t>公印省略）</w:t>
      </w:r>
      <w:r>
        <w:rPr>
          <w:rFonts w:hint="eastAsia"/>
          <w:szCs w:val="21"/>
        </w:rPr>
        <w:t xml:space="preserve">　　</w:t>
      </w:r>
    </w:p>
    <w:p w:rsidR="00CC67D7" w:rsidRDefault="00D8073B" w:rsidP="00CC67D7">
      <w:pPr>
        <w:wordWrap w:val="0"/>
        <w:jc w:val="right"/>
      </w:pPr>
      <w:r>
        <w:rPr>
          <w:rFonts w:hint="eastAsia"/>
        </w:rPr>
        <w:t>平成２４年９月１２</w:t>
      </w:r>
      <w:r w:rsidR="00CC67D7">
        <w:rPr>
          <w:rFonts w:hint="eastAsia"/>
        </w:rPr>
        <w:t xml:space="preserve">日　</w:t>
      </w:r>
    </w:p>
    <w:p w:rsidR="00CC67D7" w:rsidRDefault="00CC67D7" w:rsidP="00CC67D7">
      <w:r>
        <w:rPr>
          <w:rFonts w:hint="eastAsia"/>
        </w:rPr>
        <w:t>関係各高等学校長　様</w:t>
      </w:r>
    </w:p>
    <w:p w:rsidR="00CC67D7" w:rsidRDefault="00CC67D7" w:rsidP="00CC67D7">
      <w:pPr>
        <w:wordWrap w:val="0"/>
        <w:jc w:val="right"/>
      </w:pPr>
      <w:r>
        <w:rPr>
          <w:rFonts w:hint="eastAsia"/>
        </w:rPr>
        <w:t xml:space="preserve">群馬県高体連柔道専門部　</w:t>
      </w:r>
    </w:p>
    <w:p w:rsidR="00CC67D7" w:rsidRDefault="00CC67D7" w:rsidP="00CC67D7">
      <w:pPr>
        <w:wordWrap w:val="0"/>
        <w:jc w:val="right"/>
      </w:pPr>
      <w:r>
        <w:rPr>
          <w:rFonts w:hint="eastAsia"/>
        </w:rPr>
        <w:t xml:space="preserve">部長　　猪　熊　　　仁　</w:t>
      </w:r>
    </w:p>
    <w:p w:rsidR="00CC67D7" w:rsidRDefault="00CC67D7" w:rsidP="00CC67D7">
      <w:pPr>
        <w:jc w:val="right"/>
      </w:pPr>
    </w:p>
    <w:p w:rsidR="00CC67D7" w:rsidRPr="001E77CF" w:rsidRDefault="00CC67D7" w:rsidP="00CC67D7">
      <w:pPr>
        <w:snapToGrid w:val="0"/>
        <w:ind w:firstLineChars="400" w:firstLine="882"/>
        <w:rPr>
          <w:szCs w:val="21"/>
        </w:rPr>
      </w:pPr>
      <w:r w:rsidRPr="0045150B">
        <w:rPr>
          <w:rFonts w:hint="eastAsia"/>
          <w:szCs w:val="21"/>
        </w:rPr>
        <w:t>平成</w:t>
      </w:r>
      <w:r>
        <w:rPr>
          <w:rFonts w:hint="eastAsia"/>
          <w:szCs w:val="21"/>
        </w:rPr>
        <w:t>２４</w:t>
      </w:r>
      <w:r w:rsidRPr="0045150B">
        <w:rPr>
          <w:rFonts w:hint="eastAsia"/>
          <w:szCs w:val="21"/>
        </w:rPr>
        <w:t xml:space="preserve">年度　</w:t>
      </w:r>
      <w:r w:rsidRPr="00CC67D7">
        <w:rPr>
          <w:rFonts w:hint="eastAsia"/>
          <w:szCs w:val="21"/>
          <w:lang w:eastAsia="zh-CN"/>
        </w:rPr>
        <w:t>第</w:t>
      </w:r>
      <w:r w:rsidRPr="00CC67D7">
        <w:rPr>
          <w:rFonts w:hint="eastAsia"/>
          <w:szCs w:val="21"/>
        </w:rPr>
        <w:t>６０</w:t>
      </w:r>
      <w:r w:rsidRPr="00CC67D7">
        <w:rPr>
          <w:rFonts w:hint="eastAsia"/>
          <w:szCs w:val="21"/>
          <w:lang w:eastAsia="zh-CN"/>
        </w:rPr>
        <w:t>回群馬県高等学校新人柔道大会</w:t>
      </w:r>
      <w:r w:rsidRPr="00CC67D7">
        <w:rPr>
          <w:rFonts w:hint="eastAsia"/>
          <w:szCs w:val="21"/>
        </w:rPr>
        <w:t>Ⅰ</w:t>
      </w:r>
      <w:r>
        <w:rPr>
          <w:rFonts w:hint="eastAsia"/>
          <w:szCs w:val="21"/>
        </w:rPr>
        <w:t>の開催について（お願い）</w:t>
      </w:r>
    </w:p>
    <w:p w:rsidR="00CC67D7" w:rsidRDefault="00CC67D7" w:rsidP="00CC67D7"/>
    <w:p w:rsidR="00CC67D7" w:rsidRDefault="00CC67D7" w:rsidP="00CC67D7">
      <w:pPr>
        <w:ind w:firstLineChars="99" w:firstLine="218"/>
      </w:pPr>
      <w:r>
        <w:rPr>
          <w:rFonts w:hint="eastAsia"/>
        </w:rPr>
        <w:t>日頃より当専門部の活動に深いご理解ご協力をいただき誠にありがとうございます。</w:t>
      </w:r>
    </w:p>
    <w:p w:rsidR="00CC67D7" w:rsidRDefault="00CC67D7" w:rsidP="00CC67D7">
      <w:pPr>
        <w:ind w:firstLineChars="99" w:firstLine="218"/>
      </w:pPr>
      <w:r>
        <w:rPr>
          <w:rFonts w:hint="eastAsia"/>
        </w:rPr>
        <w:t>さて、標記大会を下記のとおり開催しますので、貴校柔道部員の参加について格段のご配慮をお願いいたします。</w:t>
      </w:r>
    </w:p>
    <w:p w:rsidR="00CC67D7" w:rsidRDefault="00CC67D7" w:rsidP="00CC67D7">
      <w:pPr>
        <w:snapToGrid w:val="0"/>
        <w:jc w:val="center"/>
        <w:rPr>
          <w:szCs w:val="21"/>
        </w:rPr>
      </w:pPr>
      <w:r w:rsidRPr="00E23EAB">
        <w:rPr>
          <w:rFonts w:hint="eastAsia"/>
          <w:szCs w:val="21"/>
        </w:rPr>
        <w:t>記</w:t>
      </w:r>
    </w:p>
    <w:p w:rsidR="00CC67D7" w:rsidRPr="00C37688" w:rsidRDefault="00CC67D7" w:rsidP="00CC67D7">
      <w:pPr>
        <w:snapToGrid w:val="0"/>
        <w:jc w:val="center"/>
        <w:rPr>
          <w:szCs w:val="21"/>
        </w:rPr>
      </w:pPr>
    </w:p>
    <w:p w:rsidR="00CC67D7" w:rsidRPr="005D0DE2" w:rsidRDefault="00CC67D7" w:rsidP="00CC67D7">
      <w:pPr>
        <w:snapToGrid w:val="0"/>
        <w:rPr>
          <w:rFonts w:ascii="ＭＳ 明朝" w:hAnsi="ＭＳ 明朝"/>
          <w:szCs w:val="21"/>
        </w:rPr>
      </w:pPr>
      <w:r w:rsidRPr="005D0DE2">
        <w:rPr>
          <w:rFonts w:ascii="ＭＳ 明朝" w:hAnsi="ＭＳ 明朝" w:hint="eastAsia"/>
          <w:szCs w:val="21"/>
        </w:rPr>
        <w:t xml:space="preserve">主　　催　　群馬県高等学校体育連盟　　　　群馬県教育委員会　</w:t>
      </w:r>
    </w:p>
    <w:p w:rsidR="00CC67D7" w:rsidRPr="005D0DE2" w:rsidRDefault="00CC67D7" w:rsidP="00CC67D7">
      <w:pPr>
        <w:snapToGrid w:val="0"/>
        <w:rPr>
          <w:rFonts w:ascii="ＭＳ 明朝" w:hAnsi="ＭＳ 明朝"/>
          <w:szCs w:val="21"/>
        </w:rPr>
      </w:pPr>
      <w:r w:rsidRPr="005D0DE2">
        <w:rPr>
          <w:rFonts w:ascii="ＭＳ 明朝" w:hAnsi="ＭＳ 明朝" w:hint="eastAsia"/>
          <w:szCs w:val="21"/>
        </w:rPr>
        <w:t>主　　管　　群馬県高等学校体育連盟柔道専門部</w:t>
      </w:r>
    </w:p>
    <w:p w:rsidR="00CC67D7" w:rsidRPr="005D0DE2" w:rsidRDefault="00CC67D7" w:rsidP="00CC67D7">
      <w:pPr>
        <w:snapToGrid w:val="0"/>
        <w:rPr>
          <w:rFonts w:ascii="ＭＳ 明朝" w:hAnsi="ＭＳ 明朝"/>
          <w:szCs w:val="21"/>
        </w:rPr>
      </w:pPr>
      <w:r w:rsidRPr="005D0DE2">
        <w:rPr>
          <w:rFonts w:ascii="ＭＳ 明朝" w:hAnsi="ＭＳ 明朝" w:hint="eastAsia"/>
          <w:szCs w:val="21"/>
        </w:rPr>
        <w:t>後　　援　　群馬県柔道連盟</w:t>
      </w:r>
    </w:p>
    <w:p w:rsidR="000B060E" w:rsidRPr="00994219" w:rsidRDefault="000B060E" w:rsidP="00825987">
      <w:pPr>
        <w:snapToGrid w:val="0"/>
        <w:rPr>
          <w:szCs w:val="21"/>
          <w:lang w:eastAsia="zh-TW"/>
        </w:rPr>
      </w:pPr>
      <w:r w:rsidRPr="00994219">
        <w:rPr>
          <w:rFonts w:hint="eastAsia"/>
          <w:szCs w:val="21"/>
          <w:lang w:eastAsia="zh-TW"/>
        </w:rPr>
        <w:t>日　　時　　　平成</w:t>
      </w:r>
      <w:r w:rsidR="005E1CFB" w:rsidRPr="00994219">
        <w:rPr>
          <w:rFonts w:hint="eastAsia"/>
          <w:szCs w:val="21"/>
          <w:lang w:eastAsia="zh-TW"/>
        </w:rPr>
        <w:t>２</w:t>
      </w:r>
      <w:r w:rsidR="002D1F7C" w:rsidRPr="00994219">
        <w:rPr>
          <w:rFonts w:hint="eastAsia"/>
          <w:szCs w:val="21"/>
        </w:rPr>
        <w:t>４</w:t>
      </w:r>
      <w:r w:rsidRPr="00994219">
        <w:rPr>
          <w:rFonts w:hint="eastAsia"/>
          <w:szCs w:val="21"/>
          <w:lang w:eastAsia="zh-TW"/>
        </w:rPr>
        <w:t>年１１月１</w:t>
      </w:r>
      <w:r w:rsidR="002D1F7C" w:rsidRPr="00994219">
        <w:rPr>
          <w:rFonts w:hint="eastAsia"/>
          <w:szCs w:val="21"/>
        </w:rPr>
        <w:t>７</w:t>
      </w:r>
      <w:r w:rsidRPr="00994219">
        <w:rPr>
          <w:rFonts w:hint="eastAsia"/>
          <w:szCs w:val="21"/>
          <w:lang w:eastAsia="zh-TW"/>
        </w:rPr>
        <w:t>日（土）午前１０時開始</w:t>
      </w:r>
      <w:r w:rsidR="00A665BE" w:rsidRPr="00994219">
        <w:rPr>
          <w:rFonts w:hint="eastAsia"/>
          <w:szCs w:val="21"/>
        </w:rPr>
        <w:t xml:space="preserve">　男女団体試合</w:t>
      </w:r>
    </w:p>
    <w:p w:rsidR="005613C5" w:rsidRPr="00994219" w:rsidRDefault="00D9500D" w:rsidP="00825987">
      <w:pPr>
        <w:snapToGrid w:val="0"/>
        <w:rPr>
          <w:szCs w:val="21"/>
        </w:rPr>
      </w:pPr>
      <w:r w:rsidRPr="00994219">
        <w:rPr>
          <w:rFonts w:hint="eastAsia"/>
          <w:szCs w:val="21"/>
        </w:rPr>
        <w:t>会　　場</w:t>
      </w:r>
      <w:r w:rsidR="000B060E" w:rsidRPr="00994219">
        <w:rPr>
          <w:rFonts w:hint="eastAsia"/>
          <w:szCs w:val="21"/>
        </w:rPr>
        <w:t xml:space="preserve">　　　群馬県総合スポーツセンター　ぐんま武道館</w:t>
      </w:r>
      <w:r w:rsidR="005613C5" w:rsidRPr="00994219">
        <w:rPr>
          <w:rFonts w:hint="eastAsia"/>
          <w:szCs w:val="21"/>
        </w:rPr>
        <w:t xml:space="preserve">　第一道場</w:t>
      </w:r>
    </w:p>
    <w:p w:rsidR="000B060E" w:rsidRPr="00994219" w:rsidRDefault="000B060E" w:rsidP="00825987">
      <w:pPr>
        <w:snapToGrid w:val="0"/>
        <w:ind w:firstLineChars="700" w:firstLine="1543"/>
        <w:rPr>
          <w:szCs w:val="21"/>
        </w:rPr>
      </w:pPr>
      <w:r w:rsidRPr="00994219">
        <w:rPr>
          <w:rFonts w:hint="eastAsia"/>
          <w:szCs w:val="21"/>
        </w:rPr>
        <w:t>前橋市関根町８００　　電話　０２７－２３４－５５５５</w:t>
      </w:r>
    </w:p>
    <w:p w:rsidR="00E7109D" w:rsidRPr="00994219" w:rsidRDefault="00E7109D" w:rsidP="00825987">
      <w:pPr>
        <w:snapToGrid w:val="0"/>
        <w:rPr>
          <w:szCs w:val="21"/>
        </w:rPr>
      </w:pPr>
      <w:r w:rsidRPr="00994219">
        <w:rPr>
          <w:rFonts w:hint="eastAsia"/>
          <w:szCs w:val="21"/>
        </w:rPr>
        <w:t xml:space="preserve">競技規定　</w:t>
      </w:r>
      <w:r w:rsidR="006C3E7F" w:rsidRPr="00994219">
        <w:rPr>
          <w:rFonts w:hint="eastAsia"/>
          <w:szCs w:val="21"/>
        </w:rPr>
        <w:t xml:space="preserve">　</w:t>
      </w:r>
      <w:r w:rsidRPr="00994219">
        <w:rPr>
          <w:rFonts w:hint="eastAsia"/>
          <w:szCs w:val="21"/>
        </w:rPr>
        <w:t xml:space="preserve">　</w:t>
      </w:r>
      <w:r w:rsidR="0002700B" w:rsidRPr="00994219">
        <w:rPr>
          <w:rFonts w:hint="eastAsia"/>
          <w:szCs w:val="21"/>
        </w:rPr>
        <w:t>国際柔道連盟試合審判規定</w:t>
      </w:r>
      <w:r w:rsidR="000B060E" w:rsidRPr="00994219">
        <w:rPr>
          <w:rFonts w:hint="eastAsia"/>
          <w:szCs w:val="21"/>
        </w:rPr>
        <w:t>による。</w:t>
      </w:r>
    </w:p>
    <w:p w:rsidR="00E7109D" w:rsidRPr="00994219" w:rsidRDefault="00E7109D" w:rsidP="00825987">
      <w:pPr>
        <w:snapToGrid w:val="0"/>
        <w:ind w:firstLine="1350"/>
        <w:rPr>
          <w:szCs w:val="21"/>
        </w:rPr>
      </w:pPr>
      <w:r w:rsidRPr="00994219">
        <w:rPr>
          <w:rFonts w:hint="eastAsia"/>
          <w:szCs w:val="21"/>
        </w:rPr>
        <w:t>（１）優勢勝ちの判定基準</w:t>
      </w:r>
      <w:r w:rsidRPr="00994219">
        <w:rPr>
          <w:rFonts w:hint="eastAsia"/>
          <w:szCs w:val="21"/>
          <w:lang w:eastAsia="zh-TW"/>
        </w:rPr>
        <w:t>は「</w:t>
      </w:r>
      <w:r w:rsidR="008C3619" w:rsidRPr="00994219">
        <w:rPr>
          <w:rFonts w:hint="eastAsia"/>
          <w:szCs w:val="21"/>
          <w:lang w:eastAsia="zh-TW"/>
        </w:rPr>
        <w:t>有効</w:t>
      </w:r>
      <w:r w:rsidRPr="00994219">
        <w:rPr>
          <w:rFonts w:hint="eastAsia"/>
          <w:szCs w:val="21"/>
          <w:lang w:eastAsia="zh-TW"/>
        </w:rPr>
        <w:t>」又は「指導</w:t>
      </w:r>
      <w:r w:rsidR="008C3619" w:rsidRPr="00994219">
        <w:rPr>
          <w:rFonts w:hint="eastAsia"/>
          <w:szCs w:val="21"/>
          <w:lang w:eastAsia="zh-TW"/>
        </w:rPr>
        <w:t>２</w:t>
      </w:r>
      <w:r w:rsidRPr="00994219">
        <w:rPr>
          <w:rFonts w:hint="eastAsia"/>
          <w:szCs w:val="21"/>
          <w:lang w:eastAsia="zh-TW"/>
        </w:rPr>
        <w:t>」以</w:t>
      </w:r>
      <w:r w:rsidRPr="00994219">
        <w:rPr>
          <w:rFonts w:hint="eastAsia"/>
          <w:szCs w:val="21"/>
        </w:rPr>
        <w:t>上とする。</w:t>
      </w:r>
    </w:p>
    <w:p w:rsidR="00E7109D" w:rsidRPr="00994219" w:rsidRDefault="00E7109D" w:rsidP="00825987">
      <w:pPr>
        <w:snapToGrid w:val="0"/>
        <w:ind w:left="2025" w:hanging="675"/>
      </w:pPr>
      <w:r w:rsidRPr="00994219">
        <w:rPr>
          <w:rFonts w:hint="eastAsia"/>
          <w:szCs w:val="21"/>
        </w:rPr>
        <w:t>（</w:t>
      </w:r>
      <w:r w:rsidR="00D912E3" w:rsidRPr="00994219">
        <w:rPr>
          <w:rFonts w:hint="eastAsia"/>
          <w:szCs w:val="21"/>
        </w:rPr>
        <w:t>２</w:t>
      </w:r>
      <w:r w:rsidRPr="00994219">
        <w:rPr>
          <w:rFonts w:hint="eastAsia"/>
          <w:szCs w:val="21"/>
        </w:rPr>
        <w:t>）試合時間は４分とする。</w:t>
      </w:r>
    </w:p>
    <w:p w:rsidR="000B060E" w:rsidRPr="00994219" w:rsidRDefault="00E7109D" w:rsidP="002D6C43">
      <w:pPr>
        <w:tabs>
          <w:tab w:val="left" w:pos="1344"/>
        </w:tabs>
        <w:snapToGrid w:val="0"/>
        <w:rPr>
          <w:szCs w:val="21"/>
        </w:rPr>
      </w:pPr>
      <w:r w:rsidRPr="00994219">
        <w:rPr>
          <w:rFonts w:hint="eastAsia"/>
          <w:szCs w:val="21"/>
        </w:rPr>
        <w:t>競技方法</w:t>
      </w:r>
      <w:r w:rsidR="002D6C43" w:rsidRPr="00994219">
        <w:rPr>
          <w:rFonts w:hint="eastAsia"/>
          <w:szCs w:val="21"/>
        </w:rPr>
        <w:tab/>
      </w:r>
      <w:r w:rsidRPr="00994219">
        <w:rPr>
          <w:rFonts w:hint="eastAsia"/>
          <w:szCs w:val="21"/>
        </w:rPr>
        <w:t>（１）トーナメント戦で</w:t>
      </w:r>
      <w:r w:rsidR="000B060E" w:rsidRPr="00994219">
        <w:rPr>
          <w:rFonts w:hint="eastAsia"/>
          <w:szCs w:val="21"/>
        </w:rPr>
        <w:t>行う。</w:t>
      </w:r>
    </w:p>
    <w:p w:rsidR="000B060E" w:rsidRPr="00994219" w:rsidRDefault="00E7109D" w:rsidP="00825987">
      <w:pPr>
        <w:snapToGrid w:val="0"/>
        <w:ind w:left="2025" w:hanging="675"/>
        <w:rPr>
          <w:szCs w:val="21"/>
        </w:rPr>
      </w:pPr>
      <w:r w:rsidRPr="00994219">
        <w:rPr>
          <w:rFonts w:hint="eastAsia"/>
          <w:szCs w:val="21"/>
        </w:rPr>
        <w:t>（２）</w:t>
      </w:r>
      <w:r w:rsidR="00715680" w:rsidRPr="00994219">
        <w:rPr>
          <w:rFonts w:hint="eastAsia"/>
          <w:szCs w:val="21"/>
        </w:rPr>
        <w:t>勝ち数が多いチームを勝ちとし、</w:t>
      </w:r>
      <w:r w:rsidR="00715680" w:rsidRPr="00994219">
        <w:rPr>
          <w:rFonts w:hint="eastAsia"/>
        </w:rPr>
        <w:t>同数の場合は</w:t>
      </w:r>
      <w:r w:rsidR="00715680" w:rsidRPr="00994219">
        <w:rPr>
          <w:rFonts w:hint="eastAsia"/>
          <w:szCs w:val="21"/>
        </w:rPr>
        <w:t>一本勝ち、技有り優勢勝ち</w:t>
      </w:r>
      <w:r w:rsidR="00E010D4" w:rsidRPr="00994219">
        <w:rPr>
          <w:rFonts w:hint="eastAsia"/>
          <w:szCs w:val="21"/>
        </w:rPr>
        <w:t>、有効優勢勝ち</w:t>
      </w:r>
      <w:r w:rsidR="00715680" w:rsidRPr="00994219">
        <w:rPr>
          <w:rFonts w:hint="eastAsia"/>
          <w:szCs w:val="21"/>
        </w:rPr>
        <w:t>に差をつける。</w:t>
      </w:r>
      <w:r w:rsidR="00715680" w:rsidRPr="00994219">
        <w:rPr>
          <w:rFonts w:hint="eastAsia"/>
        </w:rPr>
        <w:t>内容が同等の場合は代表戦（ゴールデンスコアー方式</w:t>
      </w:r>
      <w:r w:rsidR="00236353" w:rsidRPr="00994219">
        <w:rPr>
          <w:rFonts w:hint="eastAsia"/>
        </w:rPr>
        <w:t xml:space="preserve">　２分</w:t>
      </w:r>
      <w:r w:rsidR="00715680" w:rsidRPr="00994219">
        <w:rPr>
          <w:rFonts w:hint="eastAsia"/>
        </w:rPr>
        <w:t>）を行い、必ず勝敗を決する。</w:t>
      </w:r>
    </w:p>
    <w:p w:rsidR="000B060E" w:rsidRPr="00994219" w:rsidRDefault="000B060E" w:rsidP="00107F54">
      <w:pPr>
        <w:pStyle w:val="a5"/>
        <w:snapToGrid w:val="0"/>
        <w:ind w:left="2025" w:hanging="2025"/>
        <w:jc w:val="both"/>
        <w:rPr>
          <w:szCs w:val="21"/>
        </w:rPr>
      </w:pPr>
      <w:r w:rsidRPr="00994219">
        <w:rPr>
          <w:rFonts w:hint="eastAsia"/>
          <w:szCs w:val="21"/>
        </w:rPr>
        <w:t>参加資格　　（１）参加選手は、本連盟柔道専門部に登録した者であって</w:t>
      </w:r>
      <w:r w:rsidR="00D9500D" w:rsidRPr="00994219">
        <w:rPr>
          <w:rFonts w:hint="eastAsia"/>
          <w:szCs w:val="21"/>
        </w:rPr>
        <w:t>、</w:t>
      </w:r>
      <w:r w:rsidR="005E1CFB" w:rsidRPr="00994219">
        <w:rPr>
          <w:rFonts w:hint="eastAsia"/>
          <w:szCs w:val="21"/>
          <w:lang w:eastAsia="zh-TW"/>
        </w:rPr>
        <w:t>平成</w:t>
      </w:r>
      <w:r w:rsidR="00AC3547">
        <w:rPr>
          <w:rFonts w:hint="eastAsia"/>
          <w:szCs w:val="21"/>
        </w:rPr>
        <w:t>６</w:t>
      </w:r>
      <w:r w:rsidR="00A003E6" w:rsidRPr="00994219">
        <w:rPr>
          <w:rFonts w:hint="eastAsia"/>
          <w:szCs w:val="21"/>
        </w:rPr>
        <w:t>年</w:t>
      </w:r>
      <w:r w:rsidRPr="00994219">
        <w:rPr>
          <w:rFonts w:hint="eastAsia"/>
          <w:szCs w:val="21"/>
        </w:rPr>
        <w:t>４月２日以降に生れた者</w:t>
      </w:r>
      <w:r w:rsidR="00994219" w:rsidRPr="00994219">
        <w:rPr>
          <w:rFonts w:hint="eastAsia"/>
          <w:szCs w:val="21"/>
        </w:rPr>
        <w:t>で１、２年生に限る。</w:t>
      </w:r>
      <w:r w:rsidRPr="00994219">
        <w:rPr>
          <w:rFonts w:hint="eastAsia"/>
          <w:szCs w:val="21"/>
        </w:rPr>
        <w:t>但し</w:t>
      </w:r>
      <w:r w:rsidR="00315408" w:rsidRPr="00994219">
        <w:rPr>
          <w:rFonts w:hint="eastAsia"/>
          <w:szCs w:val="21"/>
        </w:rPr>
        <w:t>、</w:t>
      </w:r>
      <w:r w:rsidRPr="00994219">
        <w:rPr>
          <w:rFonts w:hint="eastAsia"/>
          <w:szCs w:val="21"/>
        </w:rPr>
        <w:t>同一学年での出場は１回限りとする。</w:t>
      </w:r>
    </w:p>
    <w:p w:rsidR="000B060E" w:rsidRPr="00994219" w:rsidRDefault="000B060E" w:rsidP="00825987">
      <w:pPr>
        <w:pStyle w:val="a5"/>
        <w:snapToGrid w:val="0"/>
        <w:ind w:leftChars="600" w:left="1971" w:hangingChars="294" w:hanging="648"/>
        <w:jc w:val="both"/>
        <w:rPr>
          <w:szCs w:val="21"/>
        </w:rPr>
      </w:pPr>
      <w:r w:rsidRPr="00994219">
        <w:rPr>
          <w:rFonts w:hint="eastAsia"/>
          <w:szCs w:val="21"/>
        </w:rPr>
        <w:t>（２）チームの編成は、全日制課程、定時制課程、通信制課程の生徒による混成は認めない。</w:t>
      </w:r>
    </w:p>
    <w:p w:rsidR="000B060E" w:rsidRPr="00994219" w:rsidRDefault="000B060E" w:rsidP="00825987">
      <w:pPr>
        <w:pStyle w:val="a5"/>
        <w:snapToGrid w:val="0"/>
        <w:ind w:leftChars="600" w:left="1971" w:hangingChars="294" w:hanging="648"/>
        <w:jc w:val="both"/>
        <w:rPr>
          <w:szCs w:val="21"/>
        </w:rPr>
      </w:pPr>
      <w:r w:rsidRPr="00994219">
        <w:rPr>
          <w:rFonts w:hint="eastAsia"/>
          <w:szCs w:val="21"/>
        </w:rPr>
        <w:t>（３）転校後</w:t>
      </w:r>
      <w:r w:rsidR="005E1CFB" w:rsidRPr="00994219">
        <w:rPr>
          <w:rFonts w:hint="eastAsia"/>
          <w:szCs w:val="21"/>
          <w:lang w:eastAsia="zh-TW"/>
        </w:rPr>
        <w:t>6</w:t>
      </w:r>
      <w:r w:rsidR="005E1CFB" w:rsidRPr="00994219">
        <w:rPr>
          <w:rFonts w:hint="eastAsia"/>
          <w:szCs w:val="21"/>
          <w:lang w:eastAsia="zh-TW"/>
        </w:rPr>
        <w:t>ヶ月</w:t>
      </w:r>
      <w:r w:rsidRPr="00994219">
        <w:rPr>
          <w:rFonts w:hint="eastAsia"/>
          <w:szCs w:val="21"/>
        </w:rPr>
        <w:t>未満の者は</w:t>
      </w:r>
      <w:r w:rsidR="00315408" w:rsidRPr="00994219">
        <w:rPr>
          <w:rFonts w:hint="eastAsia"/>
          <w:szCs w:val="21"/>
        </w:rPr>
        <w:t>、</w:t>
      </w:r>
      <w:r w:rsidR="009204BC" w:rsidRPr="00994219">
        <w:rPr>
          <w:rFonts w:hint="eastAsia"/>
          <w:szCs w:val="21"/>
        </w:rPr>
        <w:t>参加を認めない</w:t>
      </w:r>
      <w:r w:rsidRPr="00994219">
        <w:rPr>
          <w:rFonts w:hint="eastAsia"/>
          <w:szCs w:val="21"/>
        </w:rPr>
        <w:t>。但し、一家転住の場合は特例として参加を認める。</w:t>
      </w:r>
    </w:p>
    <w:p w:rsidR="000B060E" w:rsidRPr="00994219" w:rsidRDefault="000B060E" w:rsidP="00825987">
      <w:pPr>
        <w:pStyle w:val="a5"/>
        <w:snapToGrid w:val="0"/>
        <w:ind w:leftChars="600" w:left="2410" w:hangingChars="493" w:hanging="1087"/>
        <w:jc w:val="both"/>
        <w:rPr>
          <w:szCs w:val="21"/>
        </w:rPr>
      </w:pPr>
      <w:r w:rsidRPr="00994219">
        <w:rPr>
          <w:rFonts w:hint="eastAsia"/>
          <w:szCs w:val="21"/>
        </w:rPr>
        <w:t>（４）参加選手は、予め健康診断を受け、当該校長の承認を必要とする。</w:t>
      </w:r>
    </w:p>
    <w:p w:rsidR="000B060E" w:rsidRPr="00994219" w:rsidRDefault="000B060E" w:rsidP="002D6C43">
      <w:pPr>
        <w:pStyle w:val="a5"/>
        <w:snapToGrid w:val="0"/>
        <w:ind w:left="1984" w:hangingChars="900" w:hanging="1984"/>
        <w:jc w:val="both"/>
        <w:rPr>
          <w:szCs w:val="21"/>
        </w:rPr>
      </w:pPr>
      <w:r w:rsidRPr="00994219">
        <w:rPr>
          <w:rFonts w:hint="eastAsia"/>
          <w:szCs w:val="21"/>
        </w:rPr>
        <w:t>出場制</w:t>
      </w:r>
      <w:r w:rsidR="00315408" w:rsidRPr="00994219">
        <w:rPr>
          <w:rFonts w:hint="eastAsia"/>
          <w:szCs w:val="21"/>
        </w:rPr>
        <w:t>限　　（１）</w:t>
      </w:r>
      <w:r w:rsidR="002D6C43" w:rsidRPr="00994219">
        <w:rPr>
          <w:rFonts w:hint="eastAsia"/>
          <w:szCs w:val="21"/>
        </w:rPr>
        <w:t>男子団体試合は、</w:t>
      </w:r>
      <w:r w:rsidR="00315408" w:rsidRPr="00994219">
        <w:rPr>
          <w:rFonts w:hint="eastAsia"/>
          <w:szCs w:val="21"/>
        </w:rPr>
        <w:t>１校１チーム（定時制課程・通信制課程が出場する場合は２</w:t>
      </w:r>
      <w:r w:rsidR="00656297" w:rsidRPr="00994219">
        <w:rPr>
          <w:rFonts w:hint="eastAsia"/>
          <w:szCs w:val="21"/>
        </w:rPr>
        <w:t>又は</w:t>
      </w:r>
      <w:r w:rsidRPr="00994219">
        <w:rPr>
          <w:rFonts w:hint="eastAsia"/>
          <w:szCs w:val="21"/>
        </w:rPr>
        <w:t>３チーム）Ａ・Ｂどちらかのブロックに申し込む。</w:t>
      </w:r>
    </w:p>
    <w:p w:rsidR="000B060E" w:rsidRPr="00994219" w:rsidRDefault="00EF0CAA" w:rsidP="002D6C43">
      <w:pPr>
        <w:pStyle w:val="a5"/>
        <w:snapToGrid w:val="0"/>
        <w:ind w:firstLineChars="900" w:firstLine="1984"/>
        <w:jc w:val="both"/>
        <w:rPr>
          <w:szCs w:val="21"/>
        </w:rPr>
      </w:pPr>
      <w:r w:rsidRPr="00994219">
        <w:rPr>
          <w:rFonts w:hint="eastAsia"/>
          <w:szCs w:val="21"/>
        </w:rPr>
        <w:t xml:space="preserve">ア　</w:t>
      </w:r>
      <w:r w:rsidR="000B060E" w:rsidRPr="00994219">
        <w:rPr>
          <w:rFonts w:hint="eastAsia"/>
          <w:szCs w:val="21"/>
        </w:rPr>
        <w:t>Ａブロック</w:t>
      </w:r>
      <w:r w:rsidR="002D6C43" w:rsidRPr="00994219">
        <w:rPr>
          <w:rFonts w:hint="eastAsia"/>
          <w:szCs w:val="21"/>
        </w:rPr>
        <w:t>・・・</w:t>
      </w:r>
      <w:r w:rsidR="000B060E" w:rsidRPr="00994219">
        <w:rPr>
          <w:rFonts w:hint="eastAsia"/>
          <w:szCs w:val="21"/>
        </w:rPr>
        <w:t>監督１名、選手５名、補員２名、計８名</w:t>
      </w:r>
      <w:r w:rsidR="00236353" w:rsidRPr="00994219">
        <w:rPr>
          <w:rFonts w:hint="eastAsia"/>
          <w:szCs w:val="21"/>
        </w:rPr>
        <w:t>とする</w:t>
      </w:r>
      <w:r w:rsidR="000B060E" w:rsidRPr="00994219">
        <w:rPr>
          <w:rFonts w:hint="eastAsia"/>
          <w:szCs w:val="21"/>
        </w:rPr>
        <w:t>。</w:t>
      </w:r>
    </w:p>
    <w:p w:rsidR="000B060E" w:rsidRPr="00994219" w:rsidRDefault="00EF0CAA" w:rsidP="002D6C43">
      <w:pPr>
        <w:pStyle w:val="a5"/>
        <w:snapToGrid w:val="0"/>
        <w:ind w:leftChars="900" w:left="1984"/>
        <w:jc w:val="both"/>
        <w:rPr>
          <w:szCs w:val="21"/>
        </w:rPr>
      </w:pPr>
      <w:r w:rsidRPr="00994219">
        <w:rPr>
          <w:rFonts w:hint="eastAsia"/>
          <w:szCs w:val="21"/>
        </w:rPr>
        <w:t xml:space="preserve">イ　</w:t>
      </w:r>
      <w:r w:rsidR="000B060E" w:rsidRPr="00994219">
        <w:rPr>
          <w:rFonts w:hint="eastAsia"/>
          <w:szCs w:val="21"/>
        </w:rPr>
        <w:t>Ｂブロック</w:t>
      </w:r>
      <w:r w:rsidR="002D6C43" w:rsidRPr="00994219">
        <w:rPr>
          <w:rFonts w:hint="eastAsia"/>
          <w:szCs w:val="21"/>
        </w:rPr>
        <w:t>・・・</w:t>
      </w:r>
      <w:r w:rsidR="000B060E" w:rsidRPr="00994219">
        <w:rPr>
          <w:rFonts w:hint="eastAsia"/>
          <w:szCs w:val="21"/>
        </w:rPr>
        <w:t>監督１名、選手３名、補員１名、計５名</w:t>
      </w:r>
      <w:r w:rsidR="00236353" w:rsidRPr="00994219">
        <w:rPr>
          <w:rFonts w:hint="eastAsia"/>
          <w:szCs w:val="21"/>
        </w:rPr>
        <w:t>とする</w:t>
      </w:r>
      <w:r w:rsidR="000B060E" w:rsidRPr="00994219">
        <w:rPr>
          <w:rFonts w:hint="eastAsia"/>
          <w:szCs w:val="21"/>
        </w:rPr>
        <w:t>。</w:t>
      </w:r>
    </w:p>
    <w:p w:rsidR="000B060E" w:rsidRPr="00994219" w:rsidRDefault="000B060E" w:rsidP="00825987">
      <w:pPr>
        <w:pStyle w:val="a5"/>
        <w:snapToGrid w:val="0"/>
        <w:ind w:leftChars="600" w:left="1971" w:hangingChars="294" w:hanging="648"/>
        <w:jc w:val="both"/>
        <w:rPr>
          <w:szCs w:val="21"/>
        </w:rPr>
      </w:pPr>
      <w:r w:rsidRPr="00994219">
        <w:rPr>
          <w:rFonts w:hint="eastAsia"/>
          <w:szCs w:val="21"/>
        </w:rPr>
        <w:t>（２）女子</w:t>
      </w:r>
      <w:r w:rsidR="00315408" w:rsidRPr="00994219">
        <w:rPr>
          <w:rFonts w:hint="eastAsia"/>
          <w:szCs w:val="21"/>
        </w:rPr>
        <w:t>団体試合は、１校１チーム監督１名、選手３名、補員１名、計５名とする。</w:t>
      </w:r>
      <w:r w:rsidRPr="00994219">
        <w:rPr>
          <w:rFonts w:hint="eastAsia"/>
          <w:szCs w:val="21"/>
        </w:rPr>
        <w:t>配列は体重無差別とする。</w:t>
      </w:r>
    </w:p>
    <w:p w:rsidR="00315408" w:rsidRPr="00994219" w:rsidRDefault="000B060E" w:rsidP="002D6C43">
      <w:pPr>
        <w:pStyle w:val="a5"/>
        <w:snapToGrid w:val="0"/>
        <w:ind w:left="1528" w:hangingChars="693" w:hanging="1528"/>
        <w:jc w:val="both"/>
        <w:rPr>
          <w:szCs w:val="21"/>
        </w:rPr>
      </w:pPr>
      <w:r w:rsidRPr="00994219">
        <w:rPr>
          <w:rFonts w:hint="eastAsia"/>
          <w:szCs w:val="21"/>
        </w:rPr>
        <w:t>表　　彰</w:t>
      </w:r>
      <w:r w:rsidR="002D6C43" w:rsidRPr="00994219">
        <w:rPr>
          <w:rFonts w:hint="eastAsia"/>
          <w:szCs w:val="21"/>
        </w:rPr>
        <w:tab/>
      </w:r>
      <w:r w:rsidRPr="00994219">
        <w:rPr>
          <w:rFonts w:hint="eastAsia"/>
          <w:szCs w:val="21"/>
        </w:rPr>
        <w:t>男子Ａブロック優勝校に優勝カップ、１～３位</w:t>
      </w:r>
      <w:r w:rsidR="00DD4347" w:rsidRPr="00994219">
        <w:rPr>
          <w:rFonts w:hint="eastAsia"/>
          <w:szCs w:val="21"/>
        </w:rPr>
        <w:t>校</w:t>
      </w:r>
      <w:r w:rsidRPr="00994219">
        <w:rPr>
          <w:rFonts w:hint="eastAsia"/>
          <w:szCs w:val="21"/>
        </w:rPr>
        <w:t>に賞状を授与する。</w:t>
      </w:r>
    </w:p>
    <w:p w:rsidR="00315408" w:rsidRPr="00994219" w:rsidRDefault="000B060E" w:rsidP="00825987">
      <w:pPr>
        <w:pStyle w:val="a5"/>
        <w:snapToGrid w:val="0"/>
        <w:ind w:left="181" w:firstLine="1350"/>
        <w:jc w:val="both"/>
        <w:rPr>
          <w:szCs w:val="21"/>
        </w:rPr>
      </w:pPr>
      <w:r w:rsidRPr="00994219">
        <w:rPr>
          <w:rFonts w:hint="eastAsia"/>
          <w:szCs w:val="21"/>
        </w:rPr>
        <w:t>男子Ｂブロック１～３位</w:t>
      </w:r>
      <w:r w:rsidR="00DD4347" w:rsidRPr="00994219">
        <w:rPr>
          <w:rFonts w:hint="eastAsia"/>
          <w:szCs w:val="21"/>
        </w:rPr>
        <w:t>校</w:t>
      </w:r>
      <w:r w:rsidRPr="00994219">
        <w:rPr>
          <w:rFonts w:hint="eastAsia"/>
          <w:szCs w:val="21"/>
        </w:rPr>
        <w:t>に賞状を授与する。</w:t>
      </w:r>
    </w:p>
    <w:p w:rsidR="000B060E" w:rsidRPr="00994219" w:rsidRDefault="000B060E" w:rsidP="00825987">
      <w:pPr>
        <w:pStyle w:val="a5"/>
        <w:snapToGrid w:val="0"/>
        <w:ind w:left="181" w:firstLine="1350"/>
        <w:jc w:val="both"/>
        <w:rPr>
          <w:szCs w:val="21"/>
        </w:rPr>
      </w:pPr>
      <w:r w:rsidRPr="00994219">
        <w:rPr>
          <w:rFonts w:hint="eastAsia"/>
          <w:szCs w:val="21"/>
        </w:rPr>
        <w:t>女子</w:t>
      </w:r>
      <w:r w:rsidR="00E55B0A" w:rsidRPr="00994219">
        <w:rPr>
          <w:rFonts w:hint="eastAsia"/>
          <w:szCs w:val="21"/>
        </w:rPr>
        <w:t>優勝校に優勝カップ、</w:t>
      </w:r>
      <w:r w:rsidRPr="00994219">
        <w:rPr>
          <w:rFonts w:hint="eastAsia"/>
          <w:szCs w:val="21"/>
        </w:rPr>
        <w:t>１～３位</w:t>
      </w:r>
      <w:r w:rsidR="00DD4347" w:rsidRPr="00994219">
        <w:rPr>
          <w:rFonts w:hint="eastAsia"/>
          <w:szCs w:val="21"/>
        </w:rPr>
        <w:t>校</w:t>
      </w:r>
      <w:r w:rsidRPr="00994219">
        <w:rPr>
          <w:rFonts w:hint="eastAsia"/>
          <w:szCs w:val="21"/>
        </w:rPr>
        <w:t>に賞状を授与する。</w:t>
      </w:r>
    </w:p>
    <w:p w:rsidR="00E84F97" w:rsidRPr="00994219" w:rsidRDefault="00E84F97" w:rsidP="00656297">
      <w:pPr>
        <w:pStyle w:val="a5"/>
        <w:snapToGrid w:val="0"/>
        <w:ind w:left="2411" w:hangingChars="700" w:hanging="2411"/>
        <w:jc w:val="both"/>
        <w:rPr>
          <w:szCs w:val="21"/>
          <w:lang w:eastAsia="zh-TW"/>
        </w:rPr>
      </w:pPr>
      <w:r w:rsidRPr="00994219">
        <w:rPr>
          <w:rFonts w:hint="eastAsia"/>
          <w:spacing w:val="62"/>
          <w:kern w:val="0"/>
          <w:szCs w:val="21"/>
          <w:fitText w:val="880" w:id="-1033145088"/>
        </w:rPr>
        <w:t>参加</w:t>
      </w:r>
      <w:r w:rsidRPr="00994219">
        <w:rPr>
          <w:rFonts w:hint="eastAsia"/>
          <w:spacing w:val="1"/>
          <w:kern w:val="0"/>
          <w:szCs w:val="21"/>
          <w:fitText w:val="880" w:id="-1033145088"/>
        </w:rPr>
        <w:t>料</w:t>
      </w:r>
      <w:r w:rsidR="00D9500D" w:rsidRPr="00994219">
        <w:rPr>
          <w:rFonts w:hint="eastAsia"/>
          <w:szCs w:val="21"/>
        </w:rPr>
        <w:t xml:space="preserve">　　　１チーム　</w:t>
      </w:r>
      <w:r w:rsidR="00F44836" w:rsidRPr="00994219">
        <w:rPr>
          <w:rFonts w:hint="eastAsia"/>
          <w:szCs w:val="21"/>
        </w:rPr>
        <w:t>３</w:t>
      </w:r>
      <w:r w:rsidR="00D9500D" w:rsidRPr="00994219">
        <w:rPr>
          <w:rFonts w:hint="eastAsia"/>
          <w:szCs w:val="21"/>
          <w:lang w:eastAsia="zh-TW"/>
        </w:rPr>
        <w:t xml:space="preserve">，５００円　　　</w:t>
      </w:r>
      <w:r w:rsidRPr="00994219">
        <w:rPr>
          <w:rFonts w:hint="eastAsia"/>
          <w:szCs w:val="21"/>
          <w:lang w:eastAsia="zh-TW"/>
        </w:rPr>
        <w:t>大会当日</w:t>
      </w:r>
      <w:r w:rsidR="00305298" w:rsidRPr="00994219">
        <w:rPr>
          <w:rFonts w:hint="eastAsia"/>
          <w:szCs w:val="21"/>
          <w:lang w:eastAsia="zh-TW"/>
        </w:rPr>
        <w:t>に受付で</w:t>
      </w:r>
      <w:r w:rsidRPr="00994219">
        <w:rPr>
          <w:rFonts w:hint="eastAsia"/>
          <w:szCs w:val="21"/>
          <w:lang w:eastAsia="zh-TW"/>
        </w:rPr>
        <w:t>監督が納入する。</w:t>
      </w:r>
    </w:p>
    <w:p w:rsidR="00A003E6" w:rsidRPr="00994219" w:rsidRDefault="00A003E6" w:rsidP="00825987">
      <w:pPr>
        <w:snapToGrid w:val="0"/>
        <w:ind w:left="1323" w:hangingChars="600" w:hanging="1323"/>
        <w:rPr>
          <w:szCs w:val="21"/>
        </w:rPr>
      </w:pPr>
      <w:r w:rsidRPr="00994219">
        <w:rPr>
          <w:rFonts w:hint="eastAsia"/>
          <w:szCs w:val="21"/>
          <w:lang w:eastAsia="zh-TW"/>
        </w:rPr>
        <w:t>申し込み　　　１０月</w:t>
      </w:r>
      <w:r w:rsidR="002D3278" w:rsidRPr="00994219">
        <w:rPr>
          <w:rFonts w:hint="eastAsia"/>
          <w:szCs w:val="21"/>
        </w:rPr>
        <w:t>２</w:t>
      </w:r>
      <w:r w:rsidR="002D1F7C" w:rsidRPr="00994219">
        <w:rPr>
          <w:rFonts w:hint="eastAsia"/>
          <w:szCs w:val="21"/>
        </w:rPr>
        <w:t>９</w:t>
      </w:r>
      <w:r w:rsidRPr="00994219">
        <w:rPr>
          <w:rFonts w:hint="eastAsia"/>
          <w:szCs w:val="21"/>
          <w:lang w:eastAsia="zh-TW"/>
        </w:rPr>
        <w:t>日（月）</w:t>
      </w:r>
      <w:r w:rsidR="00232E32" w:rsidRPr="00994219">
        <w:rPr>
          <w:rFonts w:hint="eastAsia"/>
          <w:szCs w:val="21"/>
          <w:lang w:eastAsia="zh-TW"/>
        </w:rPr>
        <w:t>までに</w:t>
      </w:r>
      <w:r w:rsidRPr="00994219">
        <w:rPr>
          <w:rFonts w:hint="eastAsia"/>
          <w:szCs w:val="21"/>
          <w:lang w:eastAsia="zh-TW"/>
        </w:rPr>
        <w:t>必着</w:t>
      </w:r>
      <w:r w:rsidR="00232E32" w:rsidRPr="00994219">
        <w:rPr>
          <w:rFonts w:hint="eastAsia"/>
          <w:szCs w:val="21"/>
        </w:rPr>
        <w:t>。</w:t>
      </w:r>
      <w:r w:rsidRPr="00994219">
        <w:rPr>
          <w:rFonts w:hint="eastAsia"/>
          <w:szCs w:val="21"/>
        </w:rPr>
        <w:t>下記事務局にメールと郵送</w:t>
      </w:r>
      <w:r w:rsidR="00C02838" w:rsidRPr="00994219">
        <w:rPr>
          <w:rFonts w:hint="eastAsia"/>
          <w:szCs w:val="21"/>
        </w:rPr>
        <w:t>の両方</w:t>
      </w:r>
      <w:r w:rsidRPr="00994219">
        <w:rPr>
          <w:rFonts w:hint="eastAsia"/>
          <w:szCs w:val="21"/>
        </w:rPr>
        <w:t>で申し込む。</w:t>
      </w:r>
    </w:p>
    <w:p w:rsidR="00096F76" w:rsidRPr="0010305F" w:rsidRDefault="00096F76" w:rsidP="00096F76">
      <w:pPr>
        <w:tabs>
          <w:tab w:val="left" w:pos="1470"/>
        </w:tabs>
        <w:snapToGrid w:val="0"/>
        <w:ind w:leftChars="700" w:left="1543"/>
      </w:pPr>
      <w:r w:rsidRPr="0010305F">
        <w:rPr>
          <w:rFonts w:hint="eastAsia"/>
        </w:rPr>
        <w:t>〒</w:t>
      </w:r>
      <w:r>
        <w:rPr>
          <w:rFonts w:hint="eastAsia"/>
        </w:rPr>
        <w:t xml:space="preserve">370-0861 </w:t>
      </w:r>
      <w:r>
        <w:rPr>
          <w:rFonts w:hint="eastAsia"/>
        </w:rPr>
        <w:t>群馬県高崎市八千代町</w:t>
      </w:r>
      <w:r>
        <w:rPr>
          <w:rFonts w:hint="eastAsia"/>
        </w:rPr>
        <w:t>2</w:t>
      </w:r>
      <w:r>
        <w:rPr>
          <w:rFonts w:hint="eastAsia"/>
        </w:rPr>
        <w:t>丁目</w:t>
      </w:r>
      <w:r>
        <w:rPr>
          <w:rFonts w:hint="eastAsia"/>
        </w:rPr>
        <w:t>4</w:t>
      </w:r>
      <w:r>
        <w:rPr>
          <w:rFonts w:hint="eastAsia"/>
        </w:rPr>
        <w:t>番</w:t>
      </w:r>
      <w:r>
        <w:rPr>
          <w:rFonts w:hint="eastAsia"/>
        </w:rPr>
        <w:t>1</w:t>
      </w:r>
      <w:r>
        <w:rPr>
          <w:rFonts w:hint="eastAsia"/>
        </w:rPr>
        <w:t>号</w:t>
      </w:r>
      <w:r w:rsidRPr="0010305F">
        <w:rPr>
          <w:rFonts w:hint="eastAsia"/>
        </w:rPr>
        <w:t xml:space="preserve">　　電話</w:t>
      </w:r>
      <w:r>
        <w:rPr>
          <w:rFonts w:hint="eastAsia"/>
        </w:rPr>
        <w:t xml:space="preserve">　</w:t>
      </w:r>
      <w:r>
        <w:rPr>
          <w:rFonts w:hint="eastAsia"/>
        </w:rPr>
        <w:t>027-324-0074</w:t>
      </w:r>
    </w:p>
    <w:p w:rsidR="00096F76" w:rsidRPr="0036494F" w:rsidRDefault="00096F76" w:rsidP="00096F76">
      <w:pPr>
        <w:tabs>
          <w:tab w:val="left" w:pos="1470"/>
        </w:tabs>
        <w:snapToGrid w:val="0"/>
        <w:ind w:leftChars="1000" w:left="2205"/>
        <w:rPr>
          <w:rFonts w:ascii="ＭＳ Ｐゴシック" w:eastAsia="ＭＳ Ｐゴシック" w:hAnsi="ＭＳ Ｐゴシック" w:cs="Arial"/>
          <w:bCs/>
          <w:kern w:val="0"/>
          <w:sz w:val="24"/>
        </w:rPr>
      </w:pPr>
      <w:r>
        <w:rPr>
          <w:rFonts w:ascii="ＭＳ 明朝" w:hAnsi="ＭＳ 明朝" w:hint="eastAsia"/>
          <w:szCs w:val="21"/>
        </w:rPr>
        <w:t xml:space="preserve">高崎高校　田中　利明　　メールアドレス　</w:t>
      </w:r>
      <w:r>
        <w:rPr>
          <w:rFonts w:asciiTheme="majorEastAsia" w:eastAsiaTheme="majorEastAsia" w:hAnsiTheme="majorEastAsia" w:hint="eastAsia"/>
          <w:szCs w:val="21"/>
        </w:rPr>
        <w:t>ｊ2320ｊ</w:t>
      </w:r>
      <w:r>
        <w:rPr>
          <w:rFonts w:asciiTheme="majorEastAsia" w:eastAsiaTheme="majorEastAsia" w:hAnsiTheme="majorEastAsia" w:cs="Arial" w:hint="eastAsia"/>
          <w:kern w:val="0"/>
          <w:szCs w:val="21"/>
        </w:rPr>
        <w:t>@yahoo.co.jp</w:t>
      </w:r>
    </w:p>
    <w:p w:rsidR="002D1F7C" w:rsidRPr="00994219" w:rsidRDefault="000B060E" w:rsidP="002D1F7C">
      <w:pPr>
        <w:pStyle w:val="a5"/>
        <w:snapToGrid w:val="0"/>
        <w:ind w:left="3549" w:hangingChars="1610" w:hanging="3549"/>
        <w:jc w:val="both"/>
        <w:rPr>
          <w:rFonts w:ascii="ＭＳ 明朝" w:hAnsi="ＭＳ 明朝"/>
          <w:szCs w:val="21"/>
        </w:rPr>
      </w:pPr>
      <w:r w:rsidRPr="00994219">
        <w:rPr>
          <w:rFonts w:hint="eastAsia"/>
          <w:szCs w:val="21"/>
        </w:rPr>
        <w:t>組合せ</w:t>
      </w:r>
      <w:r w:rsidR="00BB275C" w:rsidRPr="00994219">
        <w:rPr>
          <w:rFonts w:hint="eastAsia"/>
          <w:szCs w:val="21"/>
        </w:rPr>
        <w:t>会議等</w:t>
      </w:r>
      <w:r w:rsidRPr="00994219">
        <w:rPr>
          <w:rFonts w:hint="eastAsia"/>
          <w:szCs w:val="21"/>
        </w:rPr>
        <w:t xml:space="preserve">　</w:t>
      </w:r>
      <w:r w:rsidRPr="00994219">
        <w:rPr>
          <w:rFonts w:hint="eastAsia"/>
        </w:rPr>
        <w:t>１０月</w:t>
      </w:r>
      <w:r w:rsidR="002D1F7C" w:rsidRPr="00994219">
        <w:rPr>
          <w:rFonts w:hint="eastAsia"/>
          <w:szCs w:val="21"/>
        </w:rPr>
        <w:t>３１</w:t>
      </w:r>
      <w:r w:rsidRPr="00994219">
        <w:rPr>
          <w:rFonts w:hint="eastAsia"/>
          <w:szCs w:val="21"/>
          <w:lang w:eastAsia="zh-TW"/>
        </w:rPr>
        <w:t>日</w:t>
      </w:r>
      <w:r w:rsidRPr="00994219">
        <w:rPr>
          <w:rFonts w:hint="eastAsia"/>
        </w:rPr>
        <w:t>（水）</w:t>
      </w:r>
      <w:r w:rsidR="002D1F7C" w:rsidRPr="00994219">
        <w:rPr>
          <w:rFonts w:hint="eastAsia"/>
          <w:szCs w:val="21"/>
        </w:rPr>
        <w:t>午後１時</w:t>
      </w:r>
      <w:r w:rsidR="00994219" w:rsidRPr="00994219">
        <w:rPr>
          <w:rFonts w:hint="eastAsia"/>
          <w:szCs w:val="21"/>
        </w:rPr>
        <w:t>３０分</w:t>
      </w:r>
      <w:r w:rsidR="002D1F7C" w:rsidRPr="00994219">
        <w:rPr>
          <w:rFonts w:ascii="ＭＳ 明朝" w:hAnsi="ＭＳ 明朝" w:hint="eastAsia"/>
          <w:szCs w:val="21"/>
        </w:rPr>
        <w:t>から</w:t>
      </w:r>
      <w:r w:rsidR="00F4156A">
        <w:rPr>
          <w:rFonts w:hint="eastAsia"/>
          <w:color w:val="FF0000"/>
          <w:szCs w:val="21"/>
        </w:rPr>
        <w:t>前橋育英高等学校（</w:t>
      </w:r>
      <w:r w:rsidR="00F4156A" w:rsidRPr="00F4156A">
        <w:rPr>
          <w:color w:val="FF0000"/>
          <w:sz w:val="20"/>
        </w:rPr>
        <w:t>前橋市朝日が丘町</w:t>
      </w:r>
      <w:r w:rsidR="00F4156A" w:rsidRPr="00F4156A">
        <w:rPr>
          <w:color w:val="FF0000"/>
          <w:sz w:val="20"/>
        </w:rPr>
        <w:t>13</w:t>
      </w:r>
      <w:r w:rsidR="00F4156A" w:rsidRPr="00F4156A">
        <w:rPr>
          <w:color w:val="FF0000"/>
          <w:sz w:val="20"/>
        </w:rPr>
        <w:t>番地</w:t>
      </w:r>
      <w:r w:rsidR="002D1F7C" w:rsidRPr="00C05215">
        <w:rPr>
          <w:rFonts w:hint="eastAsia"/>
          <w:color w:val="FF0000"/>
          <w:szCs w:val="21"/>
        </w:rPr>
        <w:t>）</w:t>
      </w:r>
      <w:r w:rsidR="00F4156A">
        <w:rPr>
          <w:rFonts w:hint="eastAsia"/>
          <w:color w:val="FF0000"/>
          <w:szCs w:val="21"/>
        </w:rPr>
        <w:t>会議室</w:t>
      </w:r>
      <w:r w:rsidR="002D1F7C" w:rsidRPr="00994219">
        <w:rPr>
          <w:rFonts w:ascii="ＭＳ 明朝" w:hAnsi="ＭＳ 明朝" w:hint="eastAsia"/>
          <w:szCs w:val="21"/>
        </w:rPr>
        <w:t>で常任委員会を行う。</w:t>
      </w:r>
    </w:p>
    <w:p w:rsidR="00315408" w:rsidRPr="00994219" w:rsidRDefault="002D1F7C" w:rsidP="002D1F7C">
      <w:pPr>
        <w:pStyle w:val="a5"/>
        <w:snapToGrid w:val="0"/>
        <w:ind w:leftChars="1610" w:left="3549"/>
        <w:jc w:val="both"/>
        <w:rPr>
          <w:szCs w:val="21"/>
        </w:rPr>
      </w:pPr>
      <w:r w:rsidRPr="00994219">
        <w:rPr>
          <w:rFonts w:hint="eastAsia"/>
          <w:szCs w:val="21"/>
        </w:rPr>
        <w:t>午後２時</w:t>
      </w:r>
      <w:r w:rsidR="00994219" w:rsidRPr="00994219">
        <w:rPr>
          <w:rFonts w:hint="eastAsia"/>
          <w:szCs w:val="21"/>
        </w:rPr>
        <w:t>３０分</w:t>
      </w:r>
      <w:r w:rsidRPr="00994219">
        <w:rPr>
          <w:rFonts w:hint="eastAsia"/>
          <w:szCs w:val="21"/>
        </w:rPr>
        <w:t>から</w:t>
      </w:r>
      <w:r w:rsidRPr="00994219">
        <w:rPr>
          <w:rFonts w:ascii="ＭＳ 明朝" w:hAnsi="ＭＳ 明朝" w:hint="eastAsia"/>
          <w:szCs w:val="21"/>
        </w:rPr>
        <w:t>常任委員、各校代表者</w:t>
      </w:r>
      <w:r w:rsidRPr="00994219">
        <w:rPr>
          <w:rFonts w:hint="eastAsia"/>
          <w:szCs w:val="21"/>
        </w:rPr>
        <w:t>で組み合せ抽選を行う。</w:t>
      </w:r>
    </w:p>
    <w:p w:rsidR="00315408" w:rsidRPr="00994219" w:rsidRDefault="00E84F97" w:rsidP="008C3619">
      <w:pPr>
        <w:pStyle w:val="a5"/>
        <w:snapToGrid w:val="0"/>
        <w:ind w:left="1543" w:hangingChars="700" w:hanging="1543"/>
        <w:jc w:val="both"/>
        <w:rPr>
          <w:szCs w:val="21"/>
          <w:lang w:eastAsia="zh-TW"/>
        </w:rPr>
      </w:pPr>
      <w:r w:rsidRPr="00994219">
        <w:rPr>
          <w:rFonts w:hint="eastAsia"/>
          <w:szCs w:val="21"/>
        </w:rPr>
        <w:t>選手変更</w:t>
      </w:r>
      <w:r w:rsidR="00BA1947" w:rsidRPr="00994219">
        <w:rPr>
          <w:rFonts w:hint="eastAsia"/>
          <w:szCs w:val="21"/>
        </w:rPr>
        <w:t xml:space="preserve">　　　</w:t>
      </w:r>
      <w:r w:rsidR="004A4636" w:rsidRPr="00994219">
        <w:rPr>
          <w:rFonts w:hint="eastAsia"/>
          <w:szCs w:val="21"/>
        </w:rPr>
        <w:t>大会</w:t>
      </w:r>
      <w:r w:rsidR="00BA1947" w:rsidRPr="00994219">
        <w:rPr>
          <w:rFonts w:hint="eastAsia"/>
          <w:szCs w:val="21"/>
        </w:rPr>
        <w:t>前日の午後５時までに、委員長に連絡する。</w:t>
      </w:r>
      <w:r w:rsidR="008C3619" w:rsidRPr="00994219">
        <w:rPr>
          <w:rFonts w:hint="eastAsia"/>
          <w:szCs w:val="21"/>
          <w:lang w:eastAsia="zh-TW"/>
        </w:rPr>
        <w:t>補欠の補充は１名までとし、伝染病その他天災による場合は特例を認める。</w:t>
      </w:r>
    </w:p>
    <w:p w:rsidR="00BA1947" w:rsidRPr="00994219" w:rsidRDefault="00BA1947" w:rsidP="00E010D4">
      <w:pPr>
        <w:pStyle w:val="a5"/>
        <w:snapToGrid w:val="0"/>
        <w:ind w:left="1540"/>
        <w:jc w:val="both"/>
        <w:rPr>
          <w:szCs w:val="21"/>
        </w:rPr>
      </w:pPr>
      <w:r w:rsidRPr="00994219">
        <w:rPr>
          <w:rFonts w:hint="eastAsia"/>
          <w:szCs w:val="21"/>
        </w:rPr>
        <w:t>大会当日、</w:t>
      </w:r>
      <w:r w:rsidR="00315408" w:rsidRPr="00994219">
        <w:rPr>
          <w:rFonts w:hint="eastAsia"/>
          <w:szCs w:val="21"/>
        </w:rPr>
        <w:t>当該</w:t>
      </w:r>
      <w:r w:rsidR="00EF0CAA" w:rsidRPr="00994219">
        <w:rPr>
          <w:rFonts w:hint="eastAsia"/>
          <w:szCs w:val="21"/>
        </w:rPr>
        <w:t>校長の証明書、医師の診断書、柔道整復師</w:t>
      </w:r>
      <w:r w:rsidRPr="00994219">
        <w:rPr>
          <w:rFonts w:hint="eastAsia"/>
          <w:szCs w:val="21"/>
        </w:rPr>
        <w:t>の証明書のいずれかを委員長に提出する。</w:t>
      </w:r>
    </w:p>
    <w:p w:rsidR="00E84F97" w:rsidRPr="00994219" w:rsidRDefault="00E84F97" w:rsidP="00825987">
      <w:pPr>
        <w:pStyle w:val="a5"/>
        <w:snapToGrid w:val="0"/>
        <w:jc w:val="both"/>
        <w:rPr>
          <w:szCs w:val="21"/>
        </w:rPr>
      </w:pPr>
      <w:r w:rsidRPr="00994219">
        <w:rPr>
          <w:rFonts w:hint="eastAsia"/>
          <w:szCs w:val="21"/>
        </w:rPr>
        <w:lastRenderedPageBreak/>
        <w:t>受　　付</w:t>
      </w:r>
      <w:r w:rsidR="00BA1947" w:rsidRPr="00994219">
        <w:rPr>
          <w:rFonts w:hint="eastAsia"/>
          <w:szCs w:val="21"/>
        </w:rPr>
        <w:t xml:space="preserve">　　　大会当日、監督が午前８時３０分～９時２０分までに行う。</w:t>
      </w:r>
    </w:p>
    <w:p w:rsidR="00E84F97" w:rsidRPr="00994219" w:rsidRDefault="00E84F97" w:rsidP="00825987">
      <w:pPr>
        <w:pStyle w:val="a5"/>
        <w:snapToGrid w:val="0"/>
        <w:jc w:val="both"/>
        <w:rPr>
          <w:szCs w:val="21"/>
        </w:rPr>
      </w:pPr>
      <w:r w:rsidRPr="00994219">
        <w:rPr>
          <w:rFonts w:hint="eastAsia"/>
          <w:szCs w:val="21"/>
        </w:rPr>
        <w:t>監督会議</w:t>
      </w:r>
      <w:r w:rsidR="00BA1947" w:rsidRPr="00994219">
        <w:rPr>
          <w:rFonts w:hint="eastAsia"/>
          <w:szCs w:val="21"/>
        </w:rPr>
        <w:t xml:space="preserve">　　　大会当日</w:t>
      </w:r>
      <w:r w:rsidR="00F451AC" w:rsidRPr="00994219">
        <w:rPr>
          <w:rFonts w:hint="eastAsia"/>
          <w:szCs w:val="21"/>
        </w:rPr>
        <w:t>、午前９時３０分から</w:t>
      </w:r>
      <w:r w:rsidR="00BA1947" w:rsidRPr="00994219">
        <w:rPr>
          <w:rFonts w:hint="eastAsia"/>
          <w:szCs w:val="21"/>
        </w:rPr>
        <w:t>第４会議室</w:t>
      </w:r>
      <w:r w:rsidR="00315408" w:rsidRPr="00994219">
        <w:rPr>
          <w:rFonts w:hint="eastAsia"/>
          <w:szCs w:val="21"/>
        </w:rPr>
        <w:t>で</w:t>
      </w:r>
      <w:r w:rsidR="00BA1947" w:rsidRPr="00994219">
        <w:rPr>
          <w:rFonts w:hint="eastAsia"/>
          <w:szCs w:val="21"/>
        </w:rPr>
        <w:t>行う。</w:t>
      </w:r>
    </w:p>
    <w:p w:rsidR="00E55B0A" w:rsidRPr="00994219" w:rsidRDefault="00BA1947" w:rsidP="00E55B0A">
      <w:pPr>
        <w:snapToGrid w:val="0"/>
        <w:rPr>
          <w:rFonts w:ascii="ＭＳ 明朝" w:hAnsi="ＭＳ 明朝"/>
          <w:szCs w:val="21"/>
        </w:rPr>
      </w:pPr>
      <w:r w:rsidRPr="00994219">
        <w:rPr>
          <w:rFonts w:hint="eastAsia"/>
        </w:rPr>
        <w:t>その他　　　（１）</w:t>
      </w:r>
      <w:r w:rsidR="00E55B0A" w:rsidRPr="00994219">
        <w:rPr>
          <w:rFonts w:ascii="ＭＳ 明朝" w:hAnsi="ＭＳ 明朝" w:hint="eastAsia"/>
          <w:szCs w:val="21"/>
        </w:rPr>
        <w:t>選手は所定のゼッケンをつける。</w:t>
      </w:r>
    </w:p>
    <w:p w:rsidR="000B060E" w:rsidRPr="00994219" w:rsidRDefault="00E55B0A" w:rsidP="00E55B0A">
      <w:pPr>
        <w:pStyle w:val="a5"/>
        <w:snapToGrid w:val="0"/>
        <w:ind w:leftChars="600" w:left="1987" w:hangingChars="301" w:hanging="664"/>
        <w:jc w:val="both"/>
        <w:rPr>
          <w:szCs w:val="21"/>
        </w:rPr>
      </w:pPr>
      <w:r w:rsidRPr="00994219">
        <w:rPr>
          <w:rFonts w:hint="eastAsia"/>
        </w:rPr>
        <w:t>（２）</w:t>
      </w:r>
      <w:r w:rsidR="00305298" w:rsidRPr="00994219">
        <w:rPr>
          <w:rFonts w:hint="eastAsia"/>
        </w:rPr>
        <w:t>大会当日、</w:t>
      </w:r>
      <w:r w:rsidR="00305298" w:rsidRPr="00994219">
        <w:rPr>
          <w:rFonts w:hint="eastAsia"/>
          <w:szCs w:val="21"/>
        </w:rPr>
        <w:t>引率者は</w:t>
      </w:r>
      <w:r w:rsidR="00315408" w:rsidRPr="00994219">
        <w:rPr>
          <w:rFonts w:hint="eastAsia"/>
          <w:szCs w:val="21"/>
        </w:rPr>
        <w:t>、各自</w:t>
      </w:r>
      <w:r w:rsidR="00305298" w:rsidRPr="00994219">
        <w:rPr>
          <w:rFonts w:hint="eastAsia"/>
          <w:szCs w:val="21"/>
        </w:rPr>
        <w:t>昼食を用意する。</w:t>
      </w:r>
    </w:p>
    <w:p w:rsidR="000B060E" w:rsidRPr="00994219" w:rsidRDefault="00E55B0A" w:rsidP="00825987">
      <w:pPr>
        <w:snapToGrid w:val="0"/>
        <w:ind w:leftChars="601" w:left="1971" w:hangingChars="293" w:hanging="646"/>
      </w:pPr>
      <w:r w:rsidRPr="00994219">
        <w:rPr>
          <w:rFonts w:hint="eastAsia"/>
        </w:rPr>
        <w:t>（３）</w:t>
      </w:r>
      <w:r w:rsidR="000B060E" w:rsidRPr="00994219">
        <w:rPr>
          <w:rFonts w:hint="eastAsia"/>
        </w:rPr>
        <w:t>男子Ａブロック</w:t>
      </w:r>
      <w:r w:rsidR="00280BE8" w:rsidRPr="00994219">
        <w:rPr>
          <w:rFonts w:hint="eastAsia"/>
        </w:rPr>
        <w:t>の</w:t>
      </w:r>
      <w:r w:rsidR="000B060E" w:rsidRPr="00994219">
        <w:rPr>
          <w:rFonts w:hint="eastAsia"/>
        </w:rPr>
        <w:t>上位８校</w:t>
      </w:r>
      <w:r w:rsidR="009069CB" w:rsidRPr="00994219">
        <w:rPr>
          <w:rFonts w:hint="eastAsia"/>
        </w:rPr>
        <w:t>は</w:t>
      </w:r>
      <w:r w:rsidR="00280BE8" w:rsidRPr="00994219">
        <w:rPr>
          <w:rFonts w:hint="eastAsia"/>
        </w:rPr>
        <w:t>、</w:t>
      </w:r>
      <w:r w:rsidR="000B060E" w:rsidRPr="00994219">
        <w:rPr>
          <w:rFonts w:hint="eastAsia"/>
        </w:rPr>
        <w:t>新人</w:t>
      </w:r>
      <w:r w:rsidR="00280BE8" w:rsidRPr="00994219">
        <w:rPr>
          <w:rFonts w:hint="eastAsia"/>
        </w:rPr>
        <w:t>大会</w:t>
      </w:r>
      <w:r w:rsidR="000B060E" w:rsidRPr="00994219">
        <w:rPr>
          <w:rFonts w:hint="eastAsia"/>
        </w:rPr>
        <w:t>Ⅱ</w:t>
      </w:r>
      <w:r w:rsidR="00280BE8" w:rsidRPr="00994219">
        <w:rPr>
          <w:rFonts w:hint="eastAsia"/>
        </w:rPr>
        <w:t>兼全国選手権予選</w:t>
      </w:r>
      <w:r w:rsidR="0027639B" w:rsidRPr="00994219">
        <w:rPr>
          <w:rFonts w:hint="eastAsia"/>
        </w:rPr>
        <w:t>並びに</w:t>
      </w:r>
      <w:r w:rsidR="000B060E" w:rsidRPr="00994219">
        <w:rPr>
          <w:rFonts w:hint="eastAsia"/>
        </w:rPr>
        <w:t>平</w:t>
      </w:r>
      <w:r w:rsidR="000B060E" w:rsidRPr="00994219">
        <w:rPr>
          <w:rFonts w:hint="eastAsia"/>
          <w:szCs w:val="21"/>
          <w:lang w:eastAsia="zh-TW"/>
        </w:rPr>
        <w:t>成</w:t>
      </w:r>
      <w:r w:rsidR="00BB275C" w:rsidRPr="00994219">
        <w:rPr>
          <w:rFonts w:hint="eastAsia"/>
          <w:szCs w:val="21"/>
          <w:lang w:eastAsia="zh-TW"/>
        </w:rPr>
        <w:t>２</w:t>
      </w:r>
      <w:r w:rsidR="002D1F7C" w:rsidRPr="00994219">
        <w:rPr>
          <w:rFonts w:hint="eastAsia"/>
          <w:szCs w:val="21"/>
        </w:rPr>
        <w:t>５</w:t>
      </w:r>
      <w:r w:rsidR="000B060E" w:rsidRPr="00994219">
        <w:rPr>
          <w:rFonts w:hint="eastAsia"/>
          <w:szCs w:val="21"/>
          <w:lang w:eastAsia="zh-TW"/>
        </w:rPr>
        <w:t>年度</w:t>
      </w:r>
      <w:r w:rsidR="000B060E" w:rsidRPr="00994219">
        <w:rPr>
          <w:rFonts w:hint="eastAsia"/>
        </w:rPr>
        <w:t>県高校総体</w:t>
      </w:r>
      <w:r w:rsidR="0027639B" w:rsidRPr="00994219">
        <w:rPr>
          <w:rFonts w:hint="eastAsia"/>
        </w:rPr>
        <w:t>兼関東大会予選</w:t>
      </w:r>
      <w:r w:rsidR="000B060E" w:rsidRPr="00994219">
        <w:rPr>
          <w:rFonts w:hint="eastAsia"/>
        </w:rPr>
        <w:t>のシード権を得る。</w:t>
      </w:r>
    </w:p>
    <w:p w:rsidR="000B060E" w:rsidRPr="00305298" w:rsidRDefault="009069CB" w:rsidP="00825987">
      <w:pPr>
        <w:snapToGrid w:val="0"/>
        <w:ind w:leftChars="893" w:left="1969" w:firstLineChars="7" w:firstLine="15"/>
      </w:pPr>
      <w:r w:rsidRPr="00994219">
        <w:rPr>
          <w:rFonts w:hint="eastAsia"/>
        </w:rPr>
        <w:t>女子上位４校は</w:t>
      </w:r>
      <w:r w:rsidR="00674C0E" w:rsidRPr="00994219">
        <w:rPr>
          <w:rFonts w:hint="eastAsia"/>
        </w:rPr>
        <w:t>、</w:t>
      </w:r>
      <w:r w:rsidRPr="00994219">
        <w:rPr>
          <w:rFonts w:hint="eastAsia"/>
        </w:rPr>
        <w:t>新人大会Ⅱ兼全国選手権予選のシード権を得る</w:t>
      </w:r>
      <w:r w:rsidR="00F451AC" w:rsidRPr="00994219">
        <w:rPr>
          <w:rFonts w:hint="eastAsia"/>
        </w:rPr>
        <w:t>。</w:t>
      </w:r>
    </w:p>
    <w:p w:rsidR="008777A6" w:rsidRDefault="008777A6" w:rsidP="008777A6">
      <w:pPr>
        <w:tabs>
          <w:tab w:val="left" w:pos="1351"/>
        </w:tabs>
        <w:snapToGrid w:val="0"/>
        <w:ind w:firstLineChars="600" w:firstLine="1323"/>
        <w:rPr>
          <w:rFonts w:ascii="ＭＳ 明朝" w:hAnsi="ＭＳ 明朝"/>
          <w:szCs w:val="21"/>
        </w:rPr>
      </w:pPr>
      <w:r>
        <w:rPr>
          <w:rFonts w:hint="eastAsia"/>
          <w:szCs w:val="21"/>
        </w:rPr>
        <w:t>（４）</w:t>
      </w:r>
      <w:r>
        <w:rPr>
          <w:rFonts w:ascii="ＭＳ 明朝" w:hAnsi="ＭＳ 明朝" w:hint="eastAsia"/>
          <w:szCs w:val="21"/>
        </w:rPr>
        <w:t>脳振盪対応について、選手および指導者は下記事項を遵守すること。</w:t>
      </w:r>
    </w:p>
    <w:p w:rsidR="008777A6" w:rsidRDefault="008777A6" w:rsidP="008777A6">
      <w:pPr>
        <w:tabs>
          <w:tab w:val="left" w:pos="1351"/>
        </w:tabs>
        <w:snapToGrid w:val="0"/>
        <w:ind w:leftChars="905" w:left="2656" w:hangingChars="300" w:hanging="661"/>
        <w:rPr>
          <w:rFonts w:ascii="ＭＳ 明朝" w:hAnsi="ＭＳ 明朝"/>
          <w:szCs w:val="21"/>
        </w:rPr>
      </w:pPr>
      <w:r>
        <w:rPr>
          <w:rFonts w:ascii="ＭＳ 明朝" w:hAnsi="ＭＳ 明朝" w:hint="eastAsia"/>
          <w:szCs w:val="21"/>
        </w:rPr>
        <w:t xml:space="preserve">　１．大会前１ヶ月以内に脳振盪を受傷した者は、脳神経外科の診察を受け、出場の許可を得ること。</w:t>
      </w:r>
    </w:p>
    <w:p w:rsidR="008777A6" w:rsidRDefault="008777A6" w:rsidP="008777A6">
      <w:pPr>
        <w:tabs>
          <w:tab w:val="left" w:pos="1351"/>
        </w:tabs>
        <w:snapToGrid w:val="0"/>
        <w:ind w:leftChars="900" w:left="2645" w:hangingChars="300" w:hanging="661"/>
        <w:rPr>
          <w:rFonts w:ascii="ＭＳ 明朝" w:hAnsi="ＭＳ 明朝"/>
          <w:szCs w:val="21"/>
        </w:rPr>
      </w:pPr>
      <w:r>
        <w:rPr>
          <w:rFonts w:ascii="ＭＳ 明朝" w:hAnsi="ＭＳ 明朝" w:hint="eastAsia"/>
          <w:szCs w:val="21"/>
        </w:rPr>
        <w:t xml:space="preserve">　</w:t>
      </w:r>
    </w:p>
    <w:p w:rsidR="008777A6" w:rsidRDefault="008777A6" w:rsidP="008777A6">
      <w:pPr>
        <w:tabs>
          <w:tab w:val="left" w:pos="1351"/>
        </w:tabs>
        <w:snapToGrid w:val="0"/>
        <w:ind w:leftChars="1000" w:left="2646" w:hangingChars="200" w:hanging="441"/>
        <w:rPr>
          <w:rFonts w:ascii="ＭＳ 明朝" w:hAnsi="ＭＳ 明朝"/>
          <w:szCs w:val="21"/>
        </w:rPr>
      </w:pPr>
      <w:r>
        <w:rPr>
          <w:rFonts w:ascii="ＭＳ 明朝" w:hAnsi="ＭＳ 明朝" w:hint="eastAsia"/>
          <w:szCs w:val="21"/>
        </w:rPr>
        <w:t>２．大会中、脳振盪を受傷した者は、継続して当該大会に出場することは不可とする。（なお、至急、専門医（脳神経外科）の精査を受けること。）</w:t>
      </w:r>
    </w:p>
    <w:p w:rsidR="008777A6" w:rsidRDefault="008777A6" w:rsidP="008777A6">
      <w:pPr>
        <w:tabs>
          <w:tab w:val="left" w:pos="1351"/>
        </w:tabs>
        <w:snapToGrid w:val="0"/>
        <w:ind w:leftChars="900" w:left="2645" w:hangingChars="300" w:hanging="661"/>
        <w:rPr>
          <w:rFonts w:ascii="ＭＳ 明朝" w:hAnsi="ＭＳ 明朝"/>
          <w:szCs w:val="21"/>
        </w:rPr>
      </w:pPr>
      <w:r>
        <w:rPr>
          <w:rFonts w:ascii="ＭＳ 明朝" w:hAnsi="ＭＳ 明朝" w:hint="eastAsia"/>
          <w:szCs w:val="21"/>
        </w:rPr>
        <w:t xml:space="preserve">　３．練習再開に際しては、脳神経外科の診断を受け、許可を得ること。</w:t>
      </w:r>
    </w:p>
    <w:p w:rsidR="008777A6" w:rsidRDefault="008777A6" w:rsidP="008777A6">
      <w:pPr>
        <w:tabs>
          <w:tab w:val="left" w:pos="1351"/>
        </w:tabs>
        <w:snapToGrid w:val="0"/>
        <w:ind w:leftChars="900" w:left="2645" w:hangingChars="300" w:hanging="661"/>
        <w:rPr>
          <w:rFonts w:ascii="ＭＳ 明朝" w:hAnsi="ＭＳ 明朝"/>
          <w:szCs w:val="21"/>
        </w:rPr>
      </w:pPr>
      <w:r>
        <w:rPr>
          <w:rFonts w:ascii="ＭＳ 明朝" w:hAnsi="ＭＳ 明朝" w:hint="eastAsia"/>
          <w:szCs w:val="21"/>
        </w:rPr>
        <w:t xml:space="preserve">　４．当該選手の指導者は大会事務局および全柔連に対し、書面により事故報告書を提出すること。</w:t>
      </w:r>
    </w:p>
    <w:p w:rsidR="00BE2AFB" w:rsidRPr="008777A6" w:rsidRDefault="00BE2AFB" w:rsidP="00BE2AFB">
      <w:pPr>
        <w:snapToGrid w:val="0"/>
        <w:ind w:firstLineChars="600" w:firstLine="1323"/>
        <w:rPr>
          <w:szCs w:val="21"/>
        </w:rPr>
      </w:pPr>
    </w:p>
    <w:p w:rsidR="00BE2AFB" w:rsidRPr="00674C0E" w:rsidRDefault="00BE2AFB" w:rsidP="00BE2AFB">
      <w:pPr>
        <w:snapToGrid w:val="0"/>
        <w:ind w:firstLineChars="600" w:firstLine="1323"/>
        <w:rPr>
          <w:szCs w:val="21"/>
        </w:rPr>
      </w:pPr>
    </w:p>
    <w:p w:rsidR="000B060E" w:rsidRDefault="000B060E">
      <w:pPr>
        <w:pStyle w:val="a3"/>
      </w:pPr>
    </w:p>
    <w:sectPr w:rsidR="000B060E" w:rsidSect="00AF2786">
      <w:footerReference w:type="even" r:id="rId7"/>
      <w:pgSz w:w="11906" w:h="16838" w:code="9"/>
      <w:pgMar w:top="1134" w:right="851" w:bottom="851" w:left="1134" w:header="851" w:footer="992" w:gutter="0"/>
      <w:paperSrc w:first="7" w:other="7"/>
      <w:pgNumType w:start="14"/>
      <w:cols w:space="425"/>
      <w:docGrid w:type="linesAndChars" w:linePitch="316" w:charSpace="2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A4" w:rsidRDefault="00B70DA4">
      <w:r>
        <w:separator/>
      </w:r>
    </w:p>
  </w:endnote>
  <w:endnote w:type="continuationSeparator" w:id="0">
    <w:p w:rsidR="00B70DA4" w:rsidRDefault="00B70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32" w:rsidRDefault="00130EF8" w:rsidP="00004013">
    <w:pPr>
      <w:pStyle w:val="a7"/>
      <w:framePr w:wrap="around" w:vAnchor="text" w:hAnchor="margin" w:xAlign="center" w:y="1"/>
      <w:rPr>
        <w:rStyle w:val="a8"/>
      </w:rPr>
    </w:pPr>
    <w:r>
      <w:rPr>
        <w:rStyle w:val="a8"/>
      </w:rPr>
      <w:fldChar w:fldCharType="begin"/>
    </w:r>
    <w:r w:rsidR="00F07F32">
      <w:rPr>
        <w:rStyle w:val="a8"/>
      </w:rPr>
      <w:instrText xml:space="preserve">PAGE  </w:instrText>
    </w:r>
    <w:r>
      <w:rPr>
        <w:rStyle w:val="a8"/>
      </w:rPr>
      <w:fldChar w:fldCharType="end"/>
    </w:r>
  </w:p>
  <w:p w:rsidR="00F07F32" w:rsidRDefault="00F07F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A4" w:rsidRDefault="00B70DA4">
      <w:r>
        <w:separator/>
      </w:r>
    </w:p>
  </w:footnote>
  <w:footnote w:type="continuationSeparator" w:id="0">
    <w:p w:rsidR="00B70DA4" w:rsidRDefault="00B70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52C"/>
    <w:multiLevelType w:val="hybridMultilevel"/>
    <w:tmpl w:val="0626338E"/>
    <w:lvl w:ilvl="0" w:tplc="06B8FF9E">
      <w:start w:val="1"/>
      <w:numFmt w:val="irohaFullWidth"/>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nsid w:val="2A011D5A"/>
    <w:multiLevelType w:val="hybridMultilevel"/>
    <w:tmpl w:val="BE929528"/>
    <w:lvl w:ilvl="0" w:tplc="609CD6A2">
      <w:start w:val="1"/>
      <w:numFmt w:val="irohaFullWidth"/>
      <w:lvlText w:val="%1．"/>
      <w:lvlJc w:val="left"/>
      <w:pPr>
        <w:tabs>
          <w:tab w:val="num" w:pos="2100"/>
        </w:tabs>
        <w:ind w:left="2100" w:hanging="4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nsid w:val="2F8D7D80"/>
    <w:multiLevelType w:val="hybridMultilevel"/>
    <w:tmpl w:val="F316280A"/>
    <w:lvl w:ilvl="0" w:tplc="D960D9BE">
      <w:start w:val="1"/>
      <w:numFmt w:val="irohaFullWidth"/>
      <w:lvlText w:val="%1．"/>
      <w:lvlJc w:val="left"/>
      <w:pPr>
        <w:tabs>
          <w:tab w:val="num" w:pos="2310"/>
        </w:tabs>
        <w:ind w:left="2310" w:hanging="42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nsid w:val="71F643A4"/>
    <w:multiLevelType w:val="hybridMultilevel"/>
    <w:tmpl w:val="A6741E96"/>
    <w:lvl w:ilvl="0" w:tplc="EBD27EE6">
      <w:start w:val="1"/>
      <w:numFmt w:val="irohaFullWidth"/>
      <w:lvlText w:val="%1．"/>
      <w:lvlJc w:val="left"/>
      <w:pPr>
        <w:tabs>
          <w:tab w:val="num" w:pos="2415"/>
        </w:tabs>
        <w:ind w:left="2415" w:hanging="72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10"/>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B060E"/>
    <w:rsid w:val="00001240"/>
    <w:rsid w:val="00004013"/>
    <w:rsid w:val="0002700B"/>
    <w:rsid w:val="000551FF"/>
    <w:rsid w:val="00060611"/>
    <w:rsid w:val="000635E1"/>
    <w:rsid w:val="00066160"/>
    <w:rsid w:val="000746C1"/>
    <w:rsid w:val="00074921"/>
    <w:rsid w:val="000939B3"/>
    <w:rsid w:val="00096F76"/>
    <w:rsid w:val="000B060E"/>
    <w:rsid w:val="000E38A2"/>
    <w:rsid w:val="00105DDB"/>
    <w:rsid w:val="00107F54"/>
    <w:rsid w:val="00130EF8"/>
    <w:rsid w:val="00152A39"/>
    <w:rsid w:val="001604AA"/>
    <w:rsid w:val="00167884"/>
    <w:rsid w:val="00185103"/>
    <w:rsid w:val="001C6467"/>
    <w:rsid w:val="001F75C7"/>
    <w:rsid w:val="00232E32"/>
    <w:rsid w:val="00236353"/>
    <w:rsid w:val="0027639B"/>
    <w:rsid w:val="00280BE8"/>
    <w:rsid w:val="00293502"/>
    <w:rsid w:val="002C389E"/>
    <w:rsid w:val="002D1F7C"/>
    <w:rsid w:val="002D3278"/>
    <w:rsid w:val="002D6C43"/>
    <w:rsid w:val="00305298"/>
    <w:rsid w:val="00315408"/>
    <w:rsid w:val="003431D0"/>
    <w:rsid w:val="00393434"/>
    <w:rsid w:val="003D1340"/>
    <w:rsid w:val="003F4441"/>
    <w:rsid w:val="00401209"/>
    <w:rsid w:val="004038E9"/>
    <w:rsid w:val="00404C47"/>
    <w:rsid w:val="00417418"/>
    <w:rsid w:val="00424990"/>
    <w:rsid w:val="00476B45"/>
    <w:rsid w:val="00483F75"/>
    <w:rsid w:val="00484863"/>
    <w:rsid w:val="004A0ACB"/>
    <w:rsid w:val="004A3471"/>
    <w:rsid w:val="004A4636"/>
    <w:rsid w:val="004C3012"/>
    <w:rsid w:val="00507F1A"/>
    <w:rsid w:val="00534DB2"/>
    <w:rsid w:val="005613C5"/>
    <w:rsid w:val="005813E5"/>
    <w:rsid w:val="005C7E81"/>
    <w:rsid w:val="005E1CFB"/>
    <w:rsid w:val="005E5CCA"/>
    <w:rsid w:val="00613928"/>
    <w:rsid w:val="00626350"/>
    <w:rsid w:val="00656297"/>
    <w:rsid w:val="00674C0E"/>
    <w:rsid w:val="006C3E7F"/>
    <w:rsid w:val="00715680"/>
    <w:rsid w:val="007723B1"/>
    <w:rsid w:val="00773309"/>
    <w:rsid w:val="0078309E"/>
    <w:rsid w:val="007A0CC0"/>
    <w:rsid w:val="00805BDD"/>
    <w:rsid w:val="008106EB"/>
    <w:rsid w:val="00825987"/>
    <w:rsid w:val="00874C6C"/>
    <w:rsid w:val="008777A6"/>
    <w:rsid w:val="008875E8"/>
    <w:rsid w:val="00892339"/>
    <w:rsid w:val="008C3619"/>
    <w:rsid w:val="008D023D"/>
    <w:rsid w:val="00900826"/>
    <w:rsid w:val="009069CB"/>
    <w:rsid w:val="00907C66"/>
    <w:rsid w:val="00910A71"/>
    <w:rsid w:val="009204BC"/>
    <w:rsid w:val="00933A90"/>
    <w:rsid w:val="00994219"/>
    <w:rsid w:val="009D4548"/>
    <w:rsid w:val="00A003E6"/>
    <w:rsid w:val="00A02977"/>
    <w:rsid w:val="00A445B0"/>
    <w:rsid w:val="00A665BE"/>
    <w:rsid w:val="00A80687"/>
    <w:rsid w:val="00A83C36"/>
    <w:rsid w:val="00AC3547"/>
    <w:rsid w:val="00AF2786"/>
    <w:rsid w:val="00B70DA4"/>
    <w:rsid w:val="00BA1947"/>
    <w:rsid w:val="00BB275C"/>
    <w:rsid w:val="00BE2AFB"/>
    <w:rsid w:val="00C02838"/>
    <w:rsid w:val="00C05215"/>
    <w:rsid w:val="00C140E7"/>
    <w:rsid w:val="00C52E43"/>
    <w:rsid w:val="00C54755"/>
    <w:rsid w:val="00C931CE"/>
    <w:rsid w:val="00CC285A"/>
    <w:rsid w:val="00CC5DE7"/>
    <w:rsid w:val="00CC67D7"/>
    <w:rsid w:val="00CD65E7"/>
    <w:rsid w:val="00D04B7E"/>
    <w:rsid w:val="00D31C86"/>
    <w:rsid w:val="00D64F41"/>
    <w:rsid w:val="00D8073B"/>
    <w:rsid w:val="00D912E3"/>
    <w:rsid w:val="00D9500D"/>
    <w:rsid w:val="00D97CCE"/>
    <w:rsid w:val="00DD4347"/>
    <w:rsid w:val="00E010D4"/>
    <w:rsid w:val="00E0136E"/>
    <w:rsid w:val="00E52A86"/>
    <w:rsid w:val="00E55B0A"/>
    <w:rsid w:val="00E7109D"/>
    <w:rsid w:val="00E76E55"/>
    <w:rsid w:val="00E84F97"/>
    <w:rsid w:val="00ED2DB7"/>
    <w:rsid w:val="00EF0CAA"/>
    <w:rsid w:val="00EF5241"/>
    <w:rsid w:val="00F07F32"/>
    <w:rsid w:val="00F41123"/>
    <w:rsid w:val="00F4156A"/>
    <w:rsid w:val="00F44836"/>
    <w:rsid w:val="00F451AC"/>
    <w:rsid w:val="00FE3E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9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2977"/>
  </w:style>
  <w:style w:type="paragraph" w:styleId="a4">
    <w:name w:val="Note Heading"/>
    <w:basedOn w:val="a"/>
    <w:next w:val="a"/>
    <w:rsid w:val="00A02977"/>
    <w:pPr>
      <w:jc w:val="center"/>
    </w:pPr>
  </w:style>
  <w:style w:type="paragraph" w:styleId="a5">
    <w:name w:val="Closing"/>
    <w:basedOn w:val="a"/>
    <w:rsid w:val="00A02977"/>
    <w:pPr>
      <w:jc w:val="right"/>
    </w:pPr>
  </w:style>
  <w:style w:type="paragraph" w:styleId="a6">
    <w:name w:val="Balloon Text"/>
    <w:basedOn w:val="a"/>
    <w:semiHidden/>
    <w:rsid w:val="00484863"/>
    <w:rPr>
      <w:rFonts w:ascii="Arial" w:eastAsia="ＭＳ ゴシック" w:hAnsi="Arial"/>
      <w:sz w:val="18"/>
      <w:szCs w:val="18"/>
    </w:rPr>
  </w:style>
  <w:style w:type="paragraph" w:styleId="a7">
    <w:name w:val="footer"/>
    <w:basedOn w:val="a"/>
    <w:rsid w:val="000E38A2"/>
    <w:pPr>
      <w:tabs>
        <w:tab w:val="center" w:pos="4252"/>
        <w:tab w:val="right" w:pos="8504"/>
      </w:tabs>
      <w:snapToGrid w:val="0"/>
    </w:pPr>
  </w:style>
  <w:style w:type="character" w:styleId="a8">
    <w:name w:val="page number"/>
    <w:basedOn w:val="a0"/>
    <w:rsid w:val="000E38A2"/>
  </w:style>
  <w:style w:type="paragraph" w:styleId="a9">
    <w:name w:val="header"/>
    <w:basedOn w:val="a"/>
    <w:rsid w:val="0062635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484863"/>
    <w:rPr>
      <w:rFonts w:ascii="Arial" w:eastAsia="ＭＳ ゴシック" w:hAnsi="Arial"/>
      <w:sz w:val="18"/>
      <w:szCs w:val="18"/>
    </w:rPr>
  </w:style>
  <w:style w:type="paragraph" w:styleId="a7">
    <w:name w:val="footer"/>
    <w:basedOn w:val="a"/>
    <w:rsid w:val="000E38A2"/>
    <w:pPr>
      <w:tabs>
        <w:tab w:val="center" w:pos="4252"/>
        <w:tab w:val="right" w:pos="8504"/>
      </w:tabs>
      <w:snapToGrid w:val="0"/>
    </w:pPr>
  </w:style>
  <w:style w:type="character" w:styleId="a8">
    <w:name w:val="page number"/>
    <w:basedOn w:val="a0"/>
    <w:rsid w:val="000E38A2"/>
  </w:style>
  <w:style w:type="paragraph" w:styleId="a9">
    <w:name w:val="header"/>
    <w:basedOn w:val="a"/>
    <w:rsid w:val="00626350"/>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688219485">
      <w:bodyDiv w:val="1"/>
      <w:marLeft w:val="0"/>
      <w:marRight w:val="0"/>
      <w:marTop w:val="0"/>
      <w:marBottom w:val="0"/>
      <w:divBdr>
        <w:top w:val="none" w:sz="0" w:space="0" w:color="auto"/>
        <w:left w:val="none" w:sz="0" w:space="0" w:color="auto"/>
        <w:bottom w:val="none" w:sz="0" w:space="0" w:color="auto"/>
        <w:right w:val="none" w:sz="0" w:space="0" w:color="auto"/>
      </w:divBdr>
    </w:div>
    <w:div w:id="11851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1637</Words>
  <Characters>188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平成22年9月2日</vt:lpstr>
      <vt:lpstr>平成22年9月2日</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平成22年9月2日</dc:title>
  <dc:creator>hir-itami</dc:creator>
  <cp:lastModifiedBy>群馬県立前橋東高等学校</cp:lastModifiedBy>
  <cp:revision>12</cp:revision>
  <cp:lastPrinted>2010-04-16T05:05:00Z</cp:lastPrinted>
  <dcterms:created xsi:type="dcterms:W3CDTF">2011-12-09T07:48:00Z</dcterms:created>
  <dcterms:modified xsi:type="dcterms:W3CDTF">2012-09-12T07:18:00Z</dcterms:modified>
</cp:coreProperties>
</file>